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A6C" w:rsidRPr="00BC447B" w:rsidRDefault="00001A6C" w:rsidP="0030743C">
      <w:pPr>
        <w:spacing w:line="480" w:lineRule="auto"/>
        <w:jc w:val="center"/>
        <w:rPr>
          <w:rFonts w:ascii="Times New Roman" w:hAnsi="Times New Roman" w:cs="Times New Roman"/>
          <w:sz w:val="24"/>
          <w:szCs w:val="24"/>
        </w:rPr>
      </w:pPr>
    </w:p>
    <w:p w:rsidR="00001A6C" w:rsidRPr="00BC447B" w:rsidRDefault="00001A6C" w:rsidP="0030743C">
      <w:pPr>
        <w:spacing w:line="480" w:lineRule="auto"/>
        <w:jc w:val="center"/>
        <w:rPr>
          <w:rFonts w:ascii="Times New Roman" w:hAnsi="Times New Roman" w:cs="Times New Roman"/>
          <w:sz w:val="24"/>
          <w:szCs w:val="24"/>
        </w:rPr>
      </w:pPr>
    </w:p>
    <w:p w:rsidR="00001A6C" w:rsidRPr="00BC447B" w:rsidRDefault="00001A6C" w:rsidP="0030743C">
      <w:pPr>
        <w:spacing w:line="480" w:lineRule="auto"/>
        <w:jc w:val="center"/>
        <w:rPr>
          <w:rFonts w:ascii="Times New Roman" w:hAnsi="Times New Roman" w:cs="Times New Roman"/>
          <w:sz w:val="24"/>
          <w:szCs w:val="24"/>
        </w:rPr>
      </w:pPr>
    </w:p>
    <w:p w:rsidR="00FF7229" w:rsidRPr="00BC447B" w:rsidRDefault="00FF7229" w:rsidP="0030743C">
      <w:pPr>
        <w:spacing w:line="480" w:lineRule="auto"/>
        <w:jc w:val="center"/>
        <w:rPr>
          <w:rFonts w:ascii="Times New Roman" w:hAnsi="Times New Roman" w:cs="Times New Roman"/>
          <w:sz w:val="24"/>
          <w:szCs w:val="24"/>
        </w:rPr>
      </w:pPr>
    </w:p>
    <w:p w:rsidR="00FF7229" w:rsidRPr="00BC447B" w:rsidRDefault="00FF7229" w:rsidP="0030743C">
      <w:pPr>
        <w:spacing w:line="480" w:lineRule="auto"/>
        <w:jc w:val="center"/>
        <w:rPr>
          <w:rFonts w:ascii="Times New Roman" w:hAnsi="Times New Roman" w:cs="Times New Roman"/>
          <w:sz w:val="24"/>
          <w:szCs w:val="24"/>
        </w:rPr>
      </w:pPr>
    </w:p>
    <w:p w:rsidR="00011696" w:rsidRPr="00BC447B" w:rsidRDefault="00870486" w:rsidP="0030743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Euthanasia Case Studies </w:t>
      </w:r>
    </w:p>
    <w:p w:rsidR="0030743C" w:rsidRPr="00BC447B" w:rsidRDefault="0030743C" w:rsidP="0030743C">
      <w:pPr>
        <w:spacing w:line="480" w:lineRule="auto"/>
        <w:jc w:val="center"/>
        <w:rPr>
          <w:rFonts w:ascii="Times New Roman" w:hAnsi="Times New Roman" w:cs="Times New Roman"/>
          <w:sz w:val="24"/>
          <w:szCs w:val="24"/>
        </w:rPr>
      </w:pPr>
    </w:p>
    <w:p w:rsidR="00001A6C" w:rsidRPr="00BC447B" w:rsidRDefault="00001A6C" w:rsidP="0030743C">
      <w:pPr>
        <w:spacing w:line="480" w:lineRule="auto"/>
        <w:jc w:val="center"/>
        <w:rPr>
          <w:rFonts w:ascii="Times New Roman" w:hAnsi="Times New Roman" w:cs="Times New Roman"/>
          <w:sz w:val="24"/>
          <w:szCs w:val="24"/>
        </w:rPr>
      </w:pPr>
      <w:r w:rsidRPr="00BC447B">
        <w:rPr>
          <w:rFonts w:ascii="Times New Roman" w:hAnsi="Times New Roman" w:cs="Times New Roman"/>
          <w:sz w:val="24"/>
          <w:szCs w:val="24"/>
        </w:rPr>
        <w:t>Name</w:t>
      </w:r>
    </w:p>
    <w:p w:rsidR="00B21045" w:rsidRPr="00BC447B" w:rsidRDefault="00001A6C" w:rsidP="0030743C">
      <w:pPr>
        <w:spacing w:line="480" w:lineRule="auto"/>
        <w:jc w:val="center"/>
        <w:rPr>
          <w:rFonts w:ascii="Times New Roman" w:hAnsi="Times New Roman" w:cs="Times New Roman"/>
          <w:sz w:val="24"/>
          <w:szCs w:val="24"/>
        </w:rPr>
      </w:pPr>
      <w:r w:rsidRPr="00BC447B">
        <w:rPr>
          <w:rFonts w:ascii="Times New Roman" w:hAnsi="Times New Roman" w:cs="Times New Roman"/>
          <w:sz w:val="24"/>
          <w:szCs w:val="24"/>
        </w:rPr>
        <w:t>Institution</w:t>
      </w:r>
    </w:p>
    <w:p w:rsidR="00D63267" w:rsidRPr="00BC447B" w:rsidRDefault="00B21045" w:rsidP="00870486">
      <w:pPr>
        <w:rPr>
          <w:rFonts w:ascii="Times New Roman" w:eastAsia="Times New Roman" w:hAnsi="Times New Roman" w:cs="Times New Roman"/>
          <w:color w:val="231F20"/>
          <w:sz w:val="24"/>
          <w:szCs w:val="24"/>
        </w:rPr>
      </w:pPr>
      <w:r w:rsidRPr="00BC447B">
        <w:rPr>
          <w:rFonts w:ascii="Times New Roman" w:hAnsi="Times New Roman" w:cs="Times New Roman"/>
          <w:sz w:val="24"/>
          <w:szCs w:val="24"/>
        </w:rPr>
        <w:br w:type="page"/>
      </w:r>
    </w:p>
    <w:p w:rsidR="00001A6C" w:rsidRDefault="00870486" w:rsidP="003074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Euthanasia Case Studies </w:t>
      </w:r>
    </w:p>
    <w:p w:rsidR="00870486" w:rsidRPr="00870486" w:rsidRDefault="00870486" w:rsidP="00D17C25">
      <w:pPr>
        <w:spacing w:line="480" w:lineRule="auto"/>
        <w:rPr>
          <w:rFonts w:ascii="Times New Roman" w:hAnsi="Times New Roman" w:cs="Times New Roman"/>
          <w:b/>
          <w:sz w:val="24"/>
          <w:szCs w:val="24"/>
        </w:rPr>
      </w:pPr>
      <w:r w:rsidRPr="00870486">
        <w:rPr>
          <w:rFonts w:ascii="Times New Roman" w:hAnsi="Times New Roman" w:cs="Times New Roman"/>
          <w:b/>
          <w:sz w:val="24"/>
          <w:szCs w:val="24"/>
        </w:rPr>
        <w:t>Do you agree with Murray’s decision? Does she have a right to take her life for any reason?</w:t>
      </w:r>
    </w:p>
    <w:p w:rsidR="00870486" w:rsidRDefault="005F7E17" w:rsidP="00D17C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Yes, I agree with Murray’s decision because many people with chronic illness endure unbearable suffering and pain. Therefore, If Murray </w:t>
      </w:r>
      <w:r w:rsidR="00163242">
        <w:rPr>
          <w:rFonts w:ascii="Times New Roman" w:hAnsi="Times New Roman" w:cs="Times New Roman"/>
          <w:sz w:val="24"/>
          <w:szCs w:val="24"/>
        </w:rPr>
        <w:t>becomes terminally ill she has the right to die</w:t>
      </w:r>
      <w:r w:rsidR="00D17C25">
        <w:rPr>
          <w:rFonts w:ascii="Times New Roman" w:hAnsi="Times New Roman" w:cs="Times New Roman"/>
          <w:sz w:val="24"/>
          <w:szCs w:val="24"/>
        </w:rPr>
        <w:t xml:space="preserve"> with dignity on her terms. Additionally, she has the right to choose how long to face suffering and pain in case she gets chronically ill without any interference of the religious organizations or government.</w:t>
      </w:r>
    </w:p>
    <w:p w:rsidR="00D17C25" w:rsidRDefault="00D17C25" w:rsidP="00D17C25">
      <w:pPr>
        <w:spacing w:line="480" w:lineRule="auto"/>
        <w:ind w:firstLine="720"/>
        <w:jc w:val="center"/>
        <w:rPr>
          <w:rFonts w:ascii="Times New Roman" w:hAnsi="Times New Roman" w:cs="Times New Roman"/>
          <w:b/>
          <w:sz w:val="24"/>
          <w:szCs w:val="24"/>
        </w:rPr>
      </w:pPr>
      <w:r w:rsidRPr="00D17C25">
        <w:rPr>
          <w:rFonts w:ascii="Times New Roman" w:hAnsi="Times New Roman" w:cs="Times New Roman"/>
          <w:b/>
          <w:sz w:val="24"/>
          <w:szCs w:val="24"/>
        </w:rPr>
        <w:t xml:space="preserve">Is not wanting to be a </w:t>
      </w:r>
      <w:r w:rsidRPr="00D17C25">
        <w:rPr>
          <w:rFonts w:ascii="Times New Roman" w:hAnsi="Times New Roman" w:cs="Times New Roman"/>
          <w:b/>
          <w:sz w:val="24"/>
          <w:szCs w:val="24"/>
        </w:rPr>
        <w:t>burden to one’s family a good reason?</w:t>
      </w:r>
    </w:p>
    <w:p w:rsidR="00D17C25" w:rsidRDefault="00D17C25" w:rsidP="00EE124B">
      <w:pPr>
        <w:spacing w:line="480" w:lineRule="auto"/>
        <w:ind w:firstLine="720"/>
        <w:rPr>
          <w:rFonts w:ascii="Times New Roman" w:hAnsi="Times New Roman" w:cs="Times New Roman"/>
          <w:sz w:val="24"/>
          <w:szCs w:val="24"/>
        </w:rPr>
      </w:pPr>
      <w:r w:rsidRPr="00D17C25">
        <w:rPr>
          <w:rFonts w:ascii="Times New Roman" w:hAnsi="Times New Roman" w:cs="Times New Roman"/>
          <w:sz w:val="24"/>
          <w:szCs w:val="24"/>
        </w:rPr>
        <w:t xml:space="preserve">Yes, it is a good </w:t>
      </w:r>
      <w:r w:rsidR="009A4618" w:rsidRPr="00D17C25">
        <w:rPr>
          <w:rFonts w:ascii="Times New Roman" w:hAnsi="Times New Roman" w:cs="Times New Roman"/>
          <w:sz w:val="24"/>
          <w:szCs w:val="24"/>
        </w:rPr>
        <w:t xml:space="preserve">reason </w:t>
      </w:r>
      <w:r w:rsidR="009A4618">
        <w:rPr>
          <w:rFonts w:ascii="Times New Roman" w:hAnsi="Times New Roman" w:cs="Times New Roman"/>
          <w:sz w:val="24"/>
          <w:szCs w:val="24"/>
        </w:rPr>
        <w:t>since the cost of healthcare in the United States and across the world is increasing ending life through assisted-suicide relieves the family and even the government the burden of paying heavy medical bills due to terminal illnesses. However, religious leaders argue that assisted-suicide is socially, ethically, and spiritually wrong.</w:t>
      </w:r>
    </w:p>
    <w:p w:rsidR="009A4618" w:rsidRDefault="009A4618" w:rsidP="009A4618">
      <w:pPr>
        <w:spacing w:line="480" w:lineRule="auto"/>
        <w:ind w:firstLine="720"/>
        <w:jc w:val="center"/>
        <w:rPr>
          <w:rFonts w:ascii="Times New Roman" w:hAnsi="Times New Roman" w:cs="Times New Roman"/>
          <w:b/>
          <w:sz w:val="24"/>
          <w:szCs w:val="24"/>
        </w:rPr>
      </w:pPr>
      <w:r w:rsidRPr="009A4618">
        <w:rPr>
          <w:rFonts w:ascii="Times New Roman" w:hAnsi="Times New Roman" w:cs="Times New Roman"/>
          <w:b/>
          <w:sz w:val="24"/>
          <w:szCs w:val="24"/>
        </w:rPr>
        <w:t>Should assisted-suicide pacts be legalized?</w:t>
      </w:r>
    </w:p>
    <w:p w:rsidR="00EE124B" w:rsidRDefault="00EE124B" w:rsidP="00EE124B">
      <w:pPr>
        <w:spacing w:line="480" w:lineRule="auto"/>
        <w:ind w:firstLine="720"/>
        <w:rPr>
          <w:rFonts w:ascii="Times New Roman" w:hAnsi="Times New Roman" w:cs="Times New Roman"/>
          <w:sz w:val="24"/>
          <w:szCs w:val="24"/>
        </w:rPr>
      </w:pPr>
      <w:r w:rsidRPr="00EE124B">
        <w:rPr>
          <w:rFonts w:ascii="Times New Roman" w:hAnsi="Times New Roman" w:cs="Times New Roman"/>
          <w:sz w:val="24"/>
          <w:szCs w:val="24"/>
        </w:rPr>
        <w:t>Yes, in the United States at least six states such as the District of Columbia, Vermont, Oregon, Hawaii, Colorado, and California have enacted death wi</w:t>
      </w:r>
      <w:r>
        <w:rPr>
          <w:rFonts w:ascii="Times New Roman" w:hAnsi="Times New Roman" w:cs="Times New Roman"/>
          <w:sz w:val="24"/>
          <w:szCs w:val="24"/>
        </w:rPr>
        <w:t>th dignity Acts. The laws in these states allow people with terminal illness to choose how and when to end their lives.</w:t>
      </w:r>
    </w:p>
    <w:p w:rsidR="00A04D4C" w:rsidRDefault="009A4618" w:rsidP="00EE124B">
      <w:pPr>
        <w:spacing w:line="480" w:lineRule="auto"/>
        <w:ind w:firstLine="720"/>
        <w:jc w:val="center"/>
        <w:rPr>
          <w:rFonts w:ascii="Times New Roman" w:hAnsi="Times New Roman" w:cs="Times New Roman"/>
          <w:b/>
          <w:sz w:val="24"/>
          <w:szCs w:val="24"/>
        </w:rPr>
      </w:pPr>
      <w:r w:rsidRPr="00EE124B">
        <w:rPr>
          <w:rFonts w:ascii="Times New Roman" w:hAnsi="Times New Roman" w:cs="Times New Roman"/>
          <w:b/>
          <w:sz w:val="24"/>
          <w:szCs w:val="24"/>
        </w:rPr>
        <w:t>Is it just as moral (or im</w:t>
      </w:r>
      <w:r w:rsidRPr="00EE124B">
        <w:rPr>
          <w:rFonts w:ascii="Times New Roman" w:hAnsi="Times New Roman" w:cs="Times New Roman"/>
          <w:b/>
          <w:sz w:val="24"/>
          <w:szCs w:val="24"/>
        </w:rPr>
        <w:t>moral) to assist</w:t>
      </w:r>
      <w:r w:rsidRPr="00EE124B">
        <w:rPr>
          <w:rFonts w:ascii="Times New Roman" w:hAnsi="Times New Roman" w:cs="Times New Roman"/>
          <w:b/>
          <w:sz w:val="24"/>
          <w:szCs w:val="24"/>
        </w:rPr>
        <w:t xml:space="preserve"> in a friend’s suicide as it is to directly kill</w:t>
      </w:r>
    </w:p>
    <w:p w:rsidR="009A4618" w:rsidRDefault="009A4618" w:rsidP="00EE124B">
      <w:pPr>
        <w:spacing w:line="480" w:lineRule="auto"/>
        <w:ind w:firstLine="720"/>
        <w:jc w:val="center"/>
        <w:rPr>
          <w:rFonts w:ascii="Times New Roman" w:hAnsi="Times New Roman" w:cs="Times New Roman"/>
          <w:b/>
          <w:sz w:val="24"/>
          <w:szCs w:val="24"/>
        </w:rPr>
      </w:pPr>
      <w:r w:rsidRPr="00EE124B">
        <w:rPr>
          <w:rFonts w:ascii="Times New Roman" w:hAnsi="Times New Roman" w:cs="Times New Roman"/>
          <w:b/>
          <w:sz w:val="24"/>
          <w:szCs w:val="24"/>
        </w:rPr>
        <w:t xml:space="preserve"> her?</w:t>
      </w:r>
    </w:p>
    <w:p w:rsidR="00A04D4C" w:rsidRPr="00B500B5" w:rsidRDefault="00A04D4C" w:rsidP="00B500B5">
      <w:pPr>
        <w:spacing w:line="480" w:lineRule="auto"/>
        <w:ind w:firstLine="720"/>
        <w:rPr>
          <w:rFonts w:ascii="Times New Roman" w:hAnsi="Times New Roman" w:cs="Times New Roman"/>
          <w:sz w:val="24"/>
          <w:szCs w:val="24"/>
        </w:rPr>
      </w:pPr>
      <w:r w:rsidRPr="00A04D4C">
        <w:rPr>
          <w:rFonts w:ascii="Times New Roman" w:hAnsi="Times New Roman" w:cs="Times New Roman"/>
          <w:sz w:val="24"/>
          <w:szCs w:val="24"/>
        </w:rPr>
        <w:t>It is immoral to assist in a friend’s suicide. However</w:t>
      </w:r>
      <w:r>
        <w:rPr>
          <w:rFonts w:ascii="Times New Roman" w:hAnsi="Times New Roman" w:cs="Times New Roman"/>
          <w:b/>
          <w:sz w:val="24"/>
          <w:szCs w:val="24"/>
        </w:rPr>
        <w:t xml:space="preserve">, </w:t>
      </w:r>
      <w:r w:rsidRPr="00A954A7">
        <w:rPr>
          <w:rFonts w:ascii="Times New Roman" w:hAnsi="Times New Roman" w:cs="Times New Roman"/>
          <w:sz w:val="24"/>
          <w:szCs w:val="24"/>
        </w:rPr>
        <w:t xml:space="preserve">physician-assisted </w:t>
      </w:r>
      <w:r w:rsidR="00A954A7" w:rsidRPr="00A954A7">
        <w:rPr>
          <w:rFonts w:ascii="Times New Roman" w:hAnsi="Times New Roman" w:cs="Times New Roman"/>
          <w:sz w:val="24"/>
          <w:szCs w:val="24"/>
        </w:rPr>
        <w:t>suicide</w:t>
      </w:r>
      <w:r w:rsidR="00A954A7">
        <w:rPr>
          <w:rFonts w:ascii="Times New Roman" w:hAnsi="Times New Roman" w:cs="Times New Roman"/>
          <w:b/>
          <w:sz w:val="24"/>
          <w:szCs w:val="24"/>
        </w:rPr>
        <w:t xml:space="preserve">, </w:t>
      </w:r>
      <w:r w:rsidR="00A954A7" w:rsidRPr="00A954A7">
        <w:rPr>
          <w:rFonts w:ascii="Times New Roman" w:hAnsi="Times New Roman" w:cs="Times New Roman"/>
          <w:sz w:val="24"/>
          <w:szCs w:val="24"/>
        </w:rPr>
        <w:t>whereby a medical expert like a doctor</w:t>
      </w:r>
      <w:r w:rsidR="00A954A7">
        <w:rPr>
          <w:rFonts w:ascii="Times New Roman" w:hAnsi="Times New Roman" w:cs="Times New Roman"/>
          <w:sz w:val="24"/>
          <w:szCs w:val="24"/>
        </w:rPr>
        <w:t xml:space="preserve"> the prescribe a lethal drug to the chronically ill person upon his or her request is morally permissible and legal.</w:t>
      </w:r>
      <w:bookmarkStart w:id="0" w:name="_GoBack"/>
      <w:bookmarkEnd w:id="0"/>
    </w:p>
    <w:sectPr w:rsidR="00A04D4C" w:rsidRPr="00B500B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659" w:rsidRDefault="001F2659" w:rsidP="001962D5">
      <w:pPr>
        <w:spacing w:after="0" w:line="240" w:lineRule="auto"/>
      </w:pPr>
      <w:r>
        <w:separator/>
      </w:r>
    </w:p>
  </w:endnote>
  <w:endnote w:type="continuationSeparator" w:id="0">
    <w:p w:rsidR="001F2659" w:rsidRDefault="001F2659" w:rsidP="00196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659" w:rsidRDefault="001F2659" w:rsidP="001962D5">
      <w:pPr>
        <w:spacing w:after="0" w:line="240" w:lineRule="auto"/>
      </w:pPr>
      <w:r>
        <w:separator/>
      </w:r>
    </w:p>
  </w:footnote>
  <w:footnote w:type="continuationSeparator" w:id="0">
    <w:p w:rsidR="001F2659" w:rsidRDefault="001F2659" w:rsidP="00196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2D5" w:rsidRPr="001962D5" w:rsidRDefault="00870486">
    <w:pPr>
      <w:pStyle w:val="Header"/>
      <w:rPr>
        <w:rFonts w:ascii="Times New Roman" w:hAnsi="Times New Roman" w:cs="Times New Roman"/>
        <w:sz w:val="24"/>
      </w:rPr>
    </w:pPr>
    <w:r>
      <w:rPr>
        <w:rFonts w:ascii="Times New Roman" w:hAnsi="Times New Roman" w:cs="Times New Roman"/>
        <w:sz w:val="24"/>
      </w:rPr>
      <w:t xml:space="preserve">AUTHANASIA CASE STUDIES </w:t>
    </w:r>
    <w:r w:rsidR="001962D5" w:rsidRPr="001962D5">
      <w:rPr>
        <w:rFonts w:ascii="Times New Roman" w:hAnsi="Times New Roman" w:cs="Times New Roman"/>
        <w:sz w:val="24"/>
      </w:rPr>
      <w:tab/>
    </w:r>
    <w:r w:rsidR="001962D5" w:rsidRPr="001962D5">
      <w:rPr>
        <w:rFonts w:ascii="Times New Roman" w:hAnsi="Times New Roman" w:cs="Times New Roman"/>
        <w:sz w:val="24"/>
      </w:rPr>
      <w:tab/>
    </w:r>
    <w:r w:rsidR="001962D5" w:rsidRPr="001962D5">
      <w:rPr>
        <w:rFonts w:ascii="Times New Roman" w:hAnsi="Times New Roman" w:cs="Times New Roman"/>
        <w:sz w:val="24"/>
      </w:rPr>
      <w:fldChar w:fldCharType="begin"/>
    </w:r>
    <w:r w:rsidR="001962D5" w:rsidRPr="001962D5">
      <w:rPr>
        <w:rFonts w:ascii="Times New Roman" w:hAnsi="Times New Roman" w:cs="Times New Roman"/>
        <w:sz w:val="24"/>
      </w:rPr>
      <w:instrText xml:space="preserve"> PAGE   \* MERGEFORMAT </w:instrText>
    </w:r>
    <w:r w:rsidR="001962D5" w:rsidRPr="001962D5">
      <w:rPr>
        <w:rFonts w:ascii="Times New Roman" w:hAnsi="Times New Roman" w:cs="Times New Roman"/>
        <w:sz w:val="24"/>
      </w:rPr>
      <w:fldChar w:fldCharType="separate"/>
    </w:r>
    <w:r w:rsidR="00B500B5">
      <w:rPr>
        <w:rFonts w:ascii="Times New Roman" w:hAnsi="Times New Roman" w:cs="Times New Roman"/>
        <w:noProof/>
        <w:sz w:val="24"/>
      </w:rPr>
      <w:t>2</w:t>
    </w:r>
    <w:r w:rsidR="001962D5" w:rsidRPr="001962D5">
      <w:rPr>
        <w:rFonts w:ascii="Times New Roman" w:hAnsi="Times New Roman" w:cs="Times New Roman"/>
        <w:noProof/>
        <w:sz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26C38"/>
    <w:multiLevelType w:val="multilevel"/>
    <w:tmpl w:val="E53E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CC0FEB"/>
    <w:multiLevelType w:val="multilevel"/>
    <w:tmpl w:val="B2CCD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40690B"/>
    <w:multiLevelType w:val="multilevel"/>
    <w:tmpl w:val="13B42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A6C"/>
    <w:rsid w:val="00001A6C"/>
    <w:rsid w:val="00011696"/>
    <w:rsid w:val="00026343"/>
    <w:rsid w:val="00054273"/>
    <w:rsid w:val="00063BD0"/>
    <w:rsid w:val="00075EF9"/>
    <w:rsid w:val="00092DF0"/>
    <w:rsid w:val="000A4B1E"/>
    <w:rsid w:val="000B48BF"/>
    <w:rsid w:val="000C1CD4"/>
    <w:rsid w:val="000E2672"/>
    <w:rsid w:val="00106BE5"/>
    <w:rsid w:val="001110A1"/>
    <w:rsid w:val="001128A8"/>
    <w:rsid w:val="00126107"/>
    <w:rsid w:val="00141CB7"/>
    <w:rsid w:val="00150F91"/>
    <w:rsid w:val="00163242"/>
    <w:rsid w:val="001710D0"/>
    <w:rsid w:val="00175858"/>
    <w:rsid w:val="00182555"/>
    <w:rsid w:val="001827B6"/>
    <w:rsid w:val="001962D5"/>
    <w:rsid w:val="001B25BE"/>
    <w:rsid w:val="001D592D"/>
    <w:rsid w:val="001F2659"/>
    <w:rsid w:val="0020418A"/>
    <w:rsid w:val="00212519"/>
    <w:rsid w:val="00212EC5"/>
    <w:rsid w:val="00240BF4"/>
    <w:rsid w:val="00250C82"/>
    <w:rsid w:val="002514C9"/>
    <w:rsid w:val="00252A1B"/>
    <w:rsid w:val="0025395F"/>
    <w:rsid w:val="0027478B"/>
    <w:rsid w:val="002B1A0C"/>
    <w:rsid w:val="002F29B4"/>
    <w:rsid w:val="002F624F"/>
    <w:rsid w:val="00302D67"/>
    <w:rsid w:val="0030743C"/>
    <w:rsid w:val="00311291"/>
    <w:rsid w:val="003134CD"/>
    <w:rsid w:val="00315E24"/>
    <w:rsid w:val="00320804"/>
    <w:rsid w:val="00322DBC"/>
    <w:rsid w:val="00323510"/>
    <w:rsid w:val="003563CA"/>
    <w:rsid w:val="00363CAF"/>
    <w:rsid w:val="00365EA1"/>
    <w:rsid w:val="00393760"/>
    <w:rsid w:val="003A1BB2"/>
    <w:rsid w:val="003C37E5"/>
    <w:rsid w:val="003C3817"/>
    <w:rsid w:val="004161A9"/>
    <w:rsid w:val="00416B99"/>
    <w:rsid w:val="00421D64"/>
    <w:rsid w:val="00425E75"/>
    <w:rsid w:val="00442BA0"/>
    <w:rsid w:val="00447F29"/>
    <w:rsid w:val="004608A8"/>
    <w:rsid w:val="00465CEC"/>
    <w:rsid w:val="004857F4"/>
    <w:rsid w:val="004940EE"/>
    <w:rsid w:val="004A0459"/>
    <w:rsid w:val="004A1EC9"/>
    <w:rsid w:val="004C30EB"/>
    <w:rsid w:val="004F4919"/>
    <w:rsid w:val="00514564"/>
    <w:rsid w:val="00550B4D"/>
    <w:rsid w:val="00564259"/>
    <w:rsid w:val="00581F0E"/>
    <w:rsid w:val="005B1D1F"/>
    <w:rsid w:val="005B1D9D"/>
    <w:rsid w:val="005B21FC"/>
    <w:rsid w:val="005B7385"/>
    <w:rsid w:val="005D51F3"/>
    <w:rsid w:val="005D554E"/>
    <w:rsid w:val="005E3A94"/>
    <w:rsid w:val="005F3A22"/>
    <w:rsid w:val="005F6CCC"/>
    <w:rsid w:val="005F7E17"/>
    <w:rsid w:val="0061605E"/>
    <w:rsid w:val="00631FC6"/>
    <w:rsid w:val="00641506"/>
    <w:rsid w:val="00641AD0"/>
    <w:rsid w:val="00643664"/>
    <w:rsid w:val="00650252"/>
    <w:rsid w:val="0065146F"/>
    <w:rsid w:val="0065323B"/>
    <w:rsid w:val="00674778"/>
    <w:rsid w:val="006821E3"/>
    <w:rsid w:val="00692381"/>
    <w:rsid w:val="00694419"/>
    <w:rsid w:val="006944D7"/>
    <w:rsid w:val="00696C91"/>
    <w:rsid w:val="00697DB3"/>
    <w:rsid w:val="006B6D80"/>
    <w:rsid w:val="006C2D03"/>
    <w:rsid w:val="006E3027"/>
    <w:rsid w:val="006E7841"/>
    <w:rsid w:val="006F17CB"/>
    <w:rsid w:val="00701F83"/>
    <w:rsid w:val="00703034"/>
    <w:rsid w:val="00712AB9"/>
    <w:rsid w:val="007201F8"/>
    <w:rsid w:val="00727285"/>
    <w:rsid w:val="00732D41"/>
    <w:rsid w:val="00735554"/>
    <w:rsid w:val="00741420"/>
    <w:rsid w:val="00742AE2"/>
    <w:rsid w:val="00761409"/>
    <w:rsid w:val="00765D36"/>
    <w:rsid w:val="00765EF8"/>
    <w:rsid w:val="007739D5"/>
    <w:rsid w:val="00780752"/>
    <w:rsid w:val="00781783"/>
    <w:rsid w:val="007871C9"/>
    <w:rsid w:val="007A28FE"/>
    <w:rsid w:val="007C3558"/>
    <w:rsid w:val="007D7514"/>
    <w:rsid w:val="00813E8E"/>
    <w:rsid w:val="00820361"/>
    <w:rsid w:val="00823B75"/>
    <w:rsid w:val="00824A32"/>
    <w:rsid w:val="008254BB"/>
    <w:rsid w:val="00847D55"/>
    <w:rsid w:val="00863E15"/>
    <w:rsid w:val="00867CB1"/>
    <w:rsid w:val="00870486"/>
    <w:rsid w:val="0088262F"/>
    <w:rsid w:val="00886B4E"/>
    <w:rsid w:val="008908DB"/>
    <w:rsid w:val="008D15C4"/>
    <w:rsid w:val="008F3C24"/>
    <w:rsid w:val="008F486A"/>
    <w:rsid w:val="00901CFF"/>
    <w:rsid w:val="009156E9"/>
    <w:rsid w:val="00950BF1"/>
    <w:rsid w:val="00981CE0"/>
    <w:rsid w:val="009A4618"/>
    <w:rsid w:val="009A7769"/>
    <w:rsid w:val="009B31FD"/>
    <w:rsid w:val="009E0E75"/>
    <w:rsid w:val="009E2882"/>
    <w:rsid w:val="009E365F"/>
    <w:rsid w:val="00A013BE"/>
    <w:rsid w:val="00A0454F"/>
    <w:rsid w:val="00A04D4C"/>
    <w:rsid w:val="00A06D8F"/>
    <w:rsid w:val="00A24304"/>
    <w:rsid w:val="00A3449C"/>
    <w:rsid w:val="00A45731"/>
    <w:rsid w:val="00A529A0"/>
    <w:rsid w:val="00A5698E"/>
    <w:rsid w:val="00A65EB2"/>
    <w:rsid w:val="00A75315"/>
    <w:rsid w:val="00A768E9"/>
    <w:rsid w:val="00A954A7"/>
    <w:rsid w:val="00AB45BE"/>
    <w:rsid w:val="00AB4B7D"/>
    <w:rsid w:val="00AD5625"/>
    <w:rsid w:val="00AF553D"/>
    <w:rsid w:val="00B00AA4"/>
    <w:rsid w:val="00B21045"/>
    <w:rsid w:val="00B340A6"/>
    <w:rsid w:val="00B500B5"/>
    <w:rsid w:val="00B54112"/>
    <w:rsid w:val="00B57722"/>
    <w:rsid w:val="00B663BD"/>
    <w:rsid w:val="00B7312A"/>
    <w:rsid w:val="00B76079"/>
    <w:rsid w:val="00B9145B"/>
    <w:rsid w:val="00BC447B"/>
    <w:rsid w:val="00BD18EC"/>
    <w:rsid w:val="00BE74D9"/>
    <w:rsid w:val="00BF4745"/>
    <w:rsid w:val="00C1570E"/>
    <w:rsid w:val="00C34DC4"/>
    <w:rsid w:val="00C36C2C"/>
    <w:rsid w:val="00C56BD9"/>
    <w:rsid w:val="00C64E4D"/>
    <w:rsid w:val="00C76182"/>
    <w:rsid w:val="00C908DA"/>
    <w:rsid w:val="00C92E36"/>
    <w:rsid w:val="00CA5032"/>
    <w:rsid w:val="00CA5258"/>
    <w:rsid w:val="00CB3563"/>
    <w:rsid w:val="00CD6742"/>
    <w:rsid w:val="00D17C25"/>
    <w:rsid w:val="00D54D8A"/>
    <w:rsid w:val="00D63267"/>
    <w:rsid w:val="00D73FF8"/>
    <w:rsid w:val="00D74F89"/>
    <w:rsid w:val="00D900DC"/>
    <w:rsid w:val="00DC38B3"/>
    <w:rsid w:val="00DC392A"/>
    <w:rsid w:val="00DE0200"/>
    <w:rsid w:val="00DE796F"/>
    <w:rsid w:val="00E13879"/>
    <w:rsid w:val="00E31F78"/>
    <w:rsid w:val="00E341FF"/>
    <w:rsid w:val="00E4209C"/>
    <w:rsid w:val="00E565A8"/>
    <w:rsid w:val="00E57DC2"/>
    <w:rsid w:val="00E62920"/>
    <w:rsid w:val="00E62928"/>
    <w:rsid w:val="00E77C3B"/>
    <w:rsid w:val="00E91C60"/>
    <w:rsid w:val="00E9524F"/>
    <w:rsid w:val="00EC4380"/>
    <w:rsid w:val="00EC79BE"/>
    <w:rsid w:val="00ED1E2B"/>
    <w:rsid w:val="00EE124B"/>
    <w:rsid w:val="00F0471D"/>
    <w:rsid w:val="00F41727"/>
    <w:rsid w:val="00F678BF"/>
    <w:rsid w:val="00F7221E"/>
    <w:rsid w:val="00F77F51"/>
    <w:rsid w:val="00F947E3"/>
    <w:rsid w:val="00FF0DF6"/>
    <w:rsid w:val="00FF7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B673F"/>
  <w15:chartTrackingRefBased/>
  <w15:docId w15:val="{C90CE69E-D839-45B4-93EA-650D7366D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79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C1C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7221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2D5"/>
  </w:style>
  <w:style w:type="paragraph" w:styleId="Footer">
    <w:name w:val="footer"/>
    <w:basedOn w:val="Normal"/>
    <w:link w:val="FooterChar"/>
    <w:uiPriority w:val="99"/>
    <w:unhideWhenUsed/>
    <w:rsid w:val="00196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2D5"/>
  </w:style>
  <w:style w:type="paragraph" w:styleId="NormalWeb">
    <w:name w:val="Normal (Web)"/>
    <w:basedOn w:val="Normal"/>
    <w:uiPriority w:val="99"/>
    <w:unhideWhenUsed/>
    <w:rsid w:val="00A4573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45731"/>
    <w:rPr>
      <w:color w:val="0000FF"/>
      <w:u w:val="single"/>
    </w:rPr>
  </w:style>
  <w:style w:type="character" w:customStyle="1" w:styleId="sro">
    <w:name w:val="sro"/>
    <w:basedOn w:val="DefaultParagraphFont"/>
    <w:rsid w:val="00A45731"/>
  </w:style>
  <w:style w:type="character" w:customStyle="1" w:styleId="Heading1Char">
    <w:name w:val="Heading 1 Char"/>
    <w:basedOn w:val="DefaultParagraphFont"/>
    <w:link w:val="Heading1"/>
    <w:uiPriority w:val="9"/>
    <w:rsid w:val="00EC79B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C1CD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7221E"/>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B21045"/>
    <w:pPr>
      <w:outlineLvl w:val="9"/>
    </w:pPr>
  </w:style>
  <w:style w:type="paragraph" w:styleId="TOC1">
    <w:name w:val="toc 1"/>
    <w:basedOn w:val="Normal"/>
    <w:next w:val="Normal"/>
    <w:autoRedefine/>
    <w:uiPriority w:val="39"/>
    <w:unhideWhenUsed/>
    <w:rsid w:val="00B21045"/>
    <w:pPr>
      <w:spacing w:after="100"/>
    </w:pPr>
  </w:style>
  <w:style w:type="paragraph" w:styleId="TOC2">
    <w:name w:val="toc 2"/>
    <w:basedOn w:val="Normal"/>
    <w:next w:val="Normal"/>
    <w:autoRedefine/>
    <w:uiPriority w:val="39"/>
    <w:unhideWhenUsed/>
    <w:rsid w:val="00CB356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314682">
      <w:bodyDiv w:val="1"/>
      <w:marLeft w:val="0"/>
      <w:marRight w:val="0"/>
      <w:marTop w:val="0"/>
      <w:marBottom w:val="0"/>
      <w:divBdr>
        <w:top w:val="none" w:sz="0" w:space="0" w:color="auto"/>
        <w:left w:val="none" w:sz="0" w:space="0" w:color="auto"/>
        <w:bottom w:val="none" w:sz="0" w:space="0" w:color="auto"/>
        <w:right w:val="none" w:sz="0" w:space="0" w:color="auto"/>
      </w:divBdr>
    </w:div>
    <w:div w:id="321585370">
      <w:bodyDiv w:val="1"/>
      <w:marLeft w:val="0"/>
      <w:marRight w:val="0"/>
      <w:marTop w:val="0"/>
      <w:marBottom w:val="0"/>
      <w:divBdr>
        <w:top w:val="none" w:sz="0" w:space="0" w:color="auto"/>
        <w:left w:val="none" w:sz="0" w:space="0" w:color="auto"/>
        <w:bottom w:val="none" w:sz="0" w:space="0" w:color="auto"/>
        <w:right w:val="none" w:sz="0" w:space="0" w:color="auto"/>
      </w:divBdr>
    </w:div>
    <w:div w:id="354305247">
      <w:bodyDiv w:val="1"/>
      <w:marLeft w:val="0"/>
      <w:marRight w:val="0"/>
      <w:marTop w:val="0"/>
      <w:marBottom w:val="0"/>
      <w:divBdr>
        <w:top w:val="none" w:sz="0" w:space="0" w:color="auto"/>
        <w:left w:val="none" w:sz="0" w:space="0" w:color="auto"/>
        <w:bottom w:val="none" w:sz="0" w:space="0" w:color="auto"/>
        <w:right w:val="none" w:sz="0" w:space="0" w:color="auto"/>
      </w:divBdr>
    </w:div>
    <w:div w:id="402797554">
      <w:bodyDiv w:val="1"/>
      <w:marLeft w:val="0"/>
      <w:marRight w:val="0"/>
      <w:marTop w:val="0"/>
      <w:marBottom w:val="0"/>
      <w:divBdr>
        <w:top w:val="none" w:sz="0" w:space="0" w:color="auto"/>
        <w:left w:val="none" w:sz="0" w:space="0" w:color="auto"/>
        <w:bottom w:val="none" w:sz="0" w:space="0" w:color="auto"/>
        <w:right w:val="none" w:sz="0" w:space="0" w:color="auto"/>
      </w:divBdr>
      <w:divsChild>
        <w:div w:id="532966651">
          <w:marLeft w:val="0"/>
          <w:marRight w:val="0"/>
          <w:marTop w:val="0"/>
          <w:marBottom w:val="0"/>
          <w:divBdr>
            <w:top w:val="none" w:sz="0" w:space="0" w:color="auto"/>
            <w:left w:val="none" w:sz="0" w:space="0" w:color="auto"/>
            <w:bottom w:val="none" w:sz="0" w:space="0" w:color="auto"/>
            <w:right w:val="none" w:sz="0" w:space="0" w:color="auto"/>
          </w:divBdr>
          <w:divsChild>
            <w:div w:id="821239174">
              <w:marLeft w:val="0"/>
              <w:marRight w:val="0"/>
              <w:marTop w:val="0"/>
              <w:marBottom w:val="0"/>
              <w:divBdr>
                <w:top w:val="none" w:sz="0" w:space="0" w:color="auto"/>
                <w:left w:val="none" w:sz="0" w:space="0" w:color="auto"/>
                <w:bottom w:val="none" w:sz="0" w:space="0" w:color="auto"/>
                <w:right w:val="none" w:sz="0" w:space="0" w:color="auto"/>
              </w:divBdr>
              <w:divsChild>
                <w:div w:id="1719669329">
                  <w:marLeft w:val="0"/>
                  <w:marRight w:val="0"/>
                  <w:marTop w:val="0"/>
                  <w:marBottom w:val="0"/>
                  <w:divBdr>
                    <w:top w:val="none" w:sz="0" w:space="0" w:color="auto"/>
                    <w:left w:val="none" w:sz="0" w:space="0" w:color="auto"/>
                    <w:bottom w:val="none" w:sz="0" w:space="0" w:color="auto"/>
                    <w:right w:val="none" w:sz="0" w:space="0" w:color="auto"/>
                  </w:divBdr>
                  <w:divsChild>
                    <w:div w:id="776020029">
                      <w:marLeft w:val="0"/>
                      <w:marRight w:val="0"/>
                      <w:marTop w:val="0"/>
                      <w:marBottom w:val="0"/>
                      <w:divBdr>
                        <w:top w:val="none" w:sz="0" w:space="0" w:color="auto"/>
                        <w:left w:val="none" w:sz="0" w:space="0" w:color="auto"/>
                        <w:bottom w:val="none" w:sz="0" w:space="0" w:color="auto"/>
                        <w:right w:val="none" w:sz="0" w:space="0" w:color="auto"/>
                      </w:divBdr>
                      <w:divsChild>
                        <w:div w:id="1161458500">
                          <w:marLeft w:val="0"/>
                          <w:marRight w:val="0"/>
                          <w:marTop w:val="0"/>
                          <w:marBottom w:val="0"/>
                          <w:divBdr>
                            <w:top w:val="none" w:sz="0" w:space="0" w:color="auto"/>
                            <w:left w:val="none" w:sz="0" w:space="0" w:color="auto"/>
                            <w:bottom w:val="none" w:sz="0" w:space="0" w:color="auto"/>
                            <w:right w:val="none" w:sz="0" w:space="0" w:color="auto"/>
                          </w:divBdr>
                          <w:divsChild>
                            <w:div w:id="1132751237">
                              <w:marLeft w:val="0"/>
                              <w:marRight w:val="0"/>
                              <w:marTop w:val="0"/>
                              <w:marBottom w:val="0"/>
                              <w:divBdr>
                                <w:top w:val="none" w:sz="0" w:space="0" w:color="auto"/>
                                <w:left w:val="none" w:sz="0" w:space="0" w:color="auto"/>
                                <w:bottom w:val="none" w:sz="0" w:space="0" w:color="auto"/>
                                <w:right w:val="none" w:sz="0" w:space="0" w:color="auto"/>
                              </w:divBdr>
                              <w:divsChild>
                                <w:div w:id="492794453">
                                  <w:marLeft w:val="0"/>
                                  <w:marRight w:val="0"/>
                                  <w:marTop w:val="0"/>
                                  <w:marBottom w:val="0"/>
                                  <w:divBdr>
                                    <w:top w:val="none" w:sz="0" w:space="0" w:color="auto"/>
                                    <w:left w:val="none" w:sz="0" w:space="0" w:color="auto"/>
                                    <w:bottom w:val="none" w:sz="0" w:space="0" w:color="auto"/>
                                    <w:right w:val="none" w:sz="0" w:space="0" w:color="auto"/>
                                  </w:divBdr>
                                  <w:divsChild>
                                    <w:div w:id="155630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75190">
          <w:marLeft w:val="0"/>
          <w:marRight w:val="0"/>
          <w:marTop w:val="0"/>
          <w:marBottom w:val="0"/>
          <w:divBdr>
            <w:top w:val="none" w:sz="0" w:space="0" w:color="auto"/>
            <w:left w:val="none" w:sz="0" w:space="0" w:color="auto"/>
            <w:bottom w:val="none" w:sz="0" w:space="0" w:color="auto"/>
            <w:right w:val="none" w:sz="0" w:space="0" w:color="auto"/>
          </w:divBdr>
          <w:divsChild>
            <w:div w:id="1291396379">
              <w:marLeft w:val="0"/>
              <w:marRight w:val="0"/>
              <w:marTop w:val="0"/>
              <w:marBottom w:val="0"/>
              <w:divBdr>
                <w:top w:val="none" w:sz="0" w:space="0" w:color="auto"/>
                <w:left w:val="none" w:sz="0" w:space="0" w:color="auto"/>
                <w:bottom w:val="none" w:sz="0" w:space="0" w:color="auto"/>
                <w:right w:val="none" w:sz="0" w:space="0" w:color="auto"/>
              </w:divBdr>
              <w:divsChild>
                <w:div w:id="1385176680">
                  <w:marLeft w:val="0"/>
                  <w:marRight w:val="0"/>
                  <w:marTop w:val="0"/>
                  <w:marBottom w:val="0"/>
                  <w:divBdr>
                    <w:top w:val="none" w:sz="0" w:space="0" w:color="auto"/>
                    <w:left w:val="none" w:sz="0" w:space="0" w:color="auto"/>
                    <w:bottom w:val="none" w:sz="0" w:space="0" w:color="auto"/>
                    <w:right w:val="none" w:sz="0" w:space="0" w:color="auto"/>
                  </w:divBdr>
                  <w:divsChild>
                    <w:div w:id="653879756">
                      <w:marLeft w:val="0"/>
                      <w:marRight w:val="0"/>
                      <w:marTop w:val="0"/>
                      <w:marBottom w:val="0"/>
                      <w:divBdr>
                        <w:top w:val="none" w:sz="0" w:space="0" w:color="auto"/>
                        <w:left w:val="none" w:sz="0" w:space="0" w:color="auto"/>
                        <w:bottom w:val="none" w:sz="0" w:space="0" w:color="auto"/>
                        <w:right w:val="none" w:sz="0" w:space="0" w:color="auto"/>
                      </w:divBdr>
                      <w:divsChild>
                        <w:div w:id="1902862841">
                          <w:marLeft w:val="600"/>
                          <w:marRight w:val="0"/>
                          <w:marTop w:val="0"/>
                          <w:marBottom w:val="0"/>
                          <w:divBdr>
                            <w:top w:val="none" w:sz="0" w:space="0" w:color="auto"/>
                            <w:left w:val="none" w:sz="0" w:space="0" w:color="auto"/>
                            <w:bottom w:val="none" w:sz="0" w:space="0" w:color="auto"/>
                            <w:right w:val="none" w:sz="0" w:space="0" w:color="auto"/>
                          </w:divBdr>
                        </w:div>
                        <w:div w:id="945311300">
                          <w:marLeft w:val="0"/>
                          <w:marRight w:val="0"/>
                          <w:marTop w:val="0"/>
                          <w:marBottom w:val="0"/>
                          <w:divBdr>
                            <w:top w:val="none" w:sz="0" w:space="0" w:color="auto"/>
                            <w:left w:val="none" w:sz="0" w:space="0" w:color="auto"/>
                            <w:bottom w:val="none" w:sz="0" w:space="0" w:color="auto"/>
                            <w:right w:val="none" w:sz="0" w:space="0" w:color="auto"/>
                          </w:divBdr>
                          <w:divsChild>
                            <w:div w:id="82354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28405">
                  <w:marLeft w:val="0"/>
                  <w:marRight w:val="0"/>
                  <w:marTop w:val="0"/>
                  <w:marBottom w:val="0"/>
                  <w:divBdr>
                    <w:top w:val="none" w:sz="0" w:space="0" w:color="auto"/>
                    <w:left w:val="none" w:sz="0" w:space="0" w:color="auto"/>
                    <w:bottom w:val="none" w:sz="0" w:space="0" w:color="auto"/>
                    <w:right w:val="none" w:sz="0" w:space="0" w:color="auto"/>
                  </w:divBdr>
                  <w:divsChild>
                    <w:div w:id="1656296106">
                      <w:marLeft w:val="0"/>
                      <w:marRight w:val="0"/>
                      <w:marTop w:val="0"/>
                      <w:marBottom w:val="0"/>
                      <w:divBdr>
                        <w:top w:val="none" w:sz="0" w:space="0" w:color="auto"/>
                        <w:left w:val="none" w:sz="0" w:space="0" w:color="auto"/>
                        <w:bottom w:val="none" w:sz="0" w:space="0" w:color="auto"/>
                        <w:right w:val="none" w:sz="0" w:space="0" w:color="auto"/>
                      </w:divBdr>
                      <w:divsChild>
                        <w:div w:id="1842310761">
                          <w:marLeft w:val="0"/>
                          <w:marRight w:val="0"/>
                          <w:marTop w:val="0"/>
                          <w:marBottom w:val="0"/>
                          <w:divBdr>
                            <w:top w:val="none" w:sz="0" w:space="0" w:color="auto"/>
                            <w:left w:val="none" w:sz="0" w:space="0" w:color="auto"/>
                            <w:bottom w:val="none" w:sz="0" w:space="0" w:color="auto"/>
                            <w:right w:val="none" w:sz="0" w:space="0" w:color="auto"/>
                          </w:divBdr>
                          <w:divsChild>
                            <w:div w:id="319499830">
                              <w:marLeft w:val="0"/>
                              <w:marRight w:val="0"/>
                              <w:marTop w:val="0"/>
                              <w:marBottom w:val="0"/>
                              <w:divBdr>
                                <w:top w:val="none" w:sz="0" w:space="0" w:color="auto"/>
                                <w:left w:val="none" w:sz="0" w:space="0" w:color="auto"/>
                                <w:bottom w:val="none" w:sz="0" w:space="0" w:color="auto"/>
                                <w:right w:val="none" w:sz="0" w:space="0" w:color="auto"/>
                              </w:divBdr>
                              <w:divsChild>
                                <w:div w:id="1756122251">
                                  <w:marLeft w:val="0"/>
                                  <w:marRight w:val="0"/>
                                  <w:marTop w:val="0"/>
                                  <w:marBottom w:val="0"/>
                                  <w:divBdr>
                                    <w:top w:val="none" w:sz="0" w:space="0" w:color="auto"/>
                                    <w:left w:val="none" w:sz="0" w:space="0" w:color="auto"/>
                                    <w:bottom w:val="none" w:sz="0" w:space="0" w:color="auto"/>
                                    <w:right w:val="none" w:sz="0" w:space="0" w:color="auto"/>
                                  </w:divBdr>
                                </w:div>
                                <w:div w:id="1813252936">
                                  <w:marLeft w:val="0"/>
                                  <w:marRight w:val="0"/>
                                  <w:marTop w:val="0"/>
                                  <w:marBottom w:val="0"/>
                                  <w:divBdr>
                                    <w:top w:val="none" w:sz="0" w:space="0" w:color="auto"/>
                                    <w:left w:val="none" w:sz="0" w:space="0" w:color="auto"/>
                                    <w:bottom w:val="none" w:sz="0" w:space="0" w:color="auto"/>
                                    <w:right w:val="none" w:sz="0" w:space="0" w:color="auto"/>
                                  </w:divBdr>
                                  <w:divsChild>
                                    <w:div w:id="442071427">
                                      <w:marLeft w:val="0"/>
                                      <w:marRight w:val="0"/>
                                      <w:marTop w:val="0"/>
                                      <w:marBottom w:val="0"/>
                                      <w:divBdr>
                                        <w:top w:val="none" w:sz="0" w:space="0" w:color="auto"/>
                                        <w:left w:val="none" w:sz="0" w:space="0" w:color="auto"/>
                                        <w:bottom w:val="none" w:sz="0" w:space="0" w:color="auto"/>
                                        <w:right w:val="none" w:sz="0" w:space="0" w:color="auto"/>
                                      </w:divBdr>
                                    </w:div>
                                  </w:divsChild>
                                </w:div>
                                <w:div w:id="1172447471">
                                  <w:marLeft w:val="0"/>
                                  <w:marRight w:val="0"/>
                                  <w:marTop w:val="0"/>
                                  <w:marBottom w:val="0"/>
                                  <w:divBdr>
                                    <w:top w:val="none" w:sz="0" w:space="0" w:color="auto"/>
                                    <w:left w:val="none" w:sz="0" w:space="0" w:color="auto"/>
                                    <w:bottom w:val="none" w:sz="0" w:space="0" w:color="auto"/>
                                    <w:right w:val="none" w:sz="0" w:space="0" w:color="auto"/>
                                  </w:divBdr>
                                  <w:divsChild>
                                    <w:div w:id="138845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3048110">
      <w:bodyDiv w:val="1"/>
      <w:marLeft w:val="0"/>
      <w:marRight w:val="0"/>
      <w:marTop w:val="0"/>
      <w:marBottom w:val="0"/>
      <w:divBdr>
        <w:top w:val="none" w:sz="0" w:space="0" w:color="auto"/>
        <w:left w:val="none" w:sz="0" w:space="0" w:color="auto"/>
        <w:bottom w:val="none" w:sz="0" w:space="0" w:color="auto"/>
        <w:right w:val="none" w:sz="0" w:space="0" w:color="auto"/>
      </w:divBdr>
      <w:divsChild>
        <w:div w:id="2142264767">
          <w:marLeft w:val="0"/>
          <w:marRight w:val="0"/>
          <w:marTop w:val="0"/>
          <w:marBottom w:val="0"/>
          <w:divBdr>
            <w:top w:val="none" w:sz="0" w:space="0" w:color="auto"/>
            <w:left w:val="none" w:sz="0" w:space="0" w:color="auto"/>
            <w:bottom w:val="none" w:sz="0" w:space="0" w:color="auto"/>
            <w:right w:val="none" w:sz="0" w:space="0" w:color="auto"/>
          </w:divBdr>
          <w:divsChild>
            <w:div w:id="47919121">
              <w:marLeft w:val="0"/>
              <w:marRight w:val="0"/>
              <w:marTop w:val="0"/>
              <w:marBottom w:val="0"/>
              <w:divBdr>
                <w:top w:val="none" w:sz="0" w:space="0" w:color="auto"/>
                <w:left w:val="none" w:sz="0" w:space="0" w:color="auto"/>
                <w:bottom w:val="none" w:sz="0" w:space="0" w:color="auto"/>
                <w:right w:val="none" w:sz="0" w:space="0" w:color="auto"/>
              </w:divBdr>
            </w:div>
          </w:divsChild>
        </w:div>
        <w:div w:id="433718740">
          <w:marLeft w:val="0"/>
          <w:marRight w:val="0"/>
          <w:marTop w:val="0"/>
          <w:marBottom w:val="0"/>
          <w:divBdr>
            <w:top w:val="none" w:sz="0" w:space="0" w:color="auto"/>
            <w:left w:val="none" w:sz="0" w:space="0" w:color="auto"/>
            <w:bottom w:val="none" w:sz="0" w:space="0" w:color="auto"/>
            <w:right w:val="none" w:sz="0" w:space="0" w:color="auto"/>
          </w:divBdr>
          <w:divsChild>
            <w:div w:id="33568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92335">
      <w:bodyDiv w:val="1"/>
      <w:marLeft w:val="0"/>
      <w:marRight w:val="0"/>
      <w:marTop w:val="0"/>
      <w:marBottom w:val="0"/>
      <w:divBdr>
        <w:top w:val="none" w:sz="0" w:space="0" w:color="auto"/>
        <w:left w:val="none" w:sz="0" w:space="0" w:color="auto"/>
        <w:bottom w:val="none" w:sz="0" w:space="0" w:color="auto"/>
        <w:right w:val="none" w:sz="0" w:space="0" w:color="auto"/>
      </w:divBdr>
    </w:div>
    <w:div w:id="938024866">
      <w:bodyDiv w:val="1"/>
      <w:marLeft w:val="0"/>
      <w:marRight w:val="0"/>
      <w:marTop w:val="0"/>
      <w:marBottom w:val="0"/>
      <w:divBdr>
        <w:top w:val="none" w:sz="0" w:space="0" w:color="auto"/>
        <w:left w:val="none" w:sz="0" w:space="0" w:color="auto"/>
        <w:bottom w:val="none" w:sz="0" w:space="0" w:color="auto"/>
        <w:right w:val="none" w:sz="0" w:space="0" w:color="auto"/>
      </w:divBdr>
    </w:div>
    <w:div w:id="1130246812">
      <w:bodyDiv w:val="1"/>
      <w:marLeft w:val="0"/>
      <w:marRight w:val="0"/>
      <w:marTop w:val="0"/>
      <w:marBottom w:val="0"/>
      <w:divBdr>
        <w:top w:val="none" w:sz="0" w:space="0" w:color="auto"/>
        <w:left w:val="none" w:sz="0" w:space="0" w:color="auto"/>
        <w:bottom w:val="none" w:sz="0" w:space="0" w:color="auto"/>
        <w:right w:val="none" w:sz="0" w:space="0" w:color="auto"/>
      </w:divBdr>
    </w:div>
    <w:div w:id="1288926395">
      <w:bodyDiv w:val="1"/>
      <w:marLeft w:val="0"/>
      <w:marRight w:val="0"/>
      <w:marTop w:val="0"/>
      <w:marBottom w:val="0"/>
      <w:divBdr>
        <w:top w:val="none" w:sz="0" w:space="0" w:color="auto"/>
        <w:left w:val="none" w:sz="0" w:space="0" w:color="auto"/>
        <w:bottom w:val="none" w:sz="0" w:space="0" w:color="auto"/>
        <w:right w:val="none" w:sz="0" w:space="0" w:color="auto"/>
      </w:divBdr>
      <w:divsChild>
        <w:div w:id="1944654207">
          <w:marLeft w:val="0"/>
          <w:marRight w:val="0"/>
          <w:marTop w:val="0"/>
          <w:marBottom w:val="0"/>
          <w:divBdr>
            <w:top w:val="none" w:sz="0" w:space="0" w:color="auto"/>
            <w:left w:val="none" w:sz="0" w:space="0" w:color="auto"/>
            <w:bottom w:val="none" w:sz="0" w:space="0" w:color="auto"/>
            <w:right w:val="none" w:sz="0" w:space="0" w:color="auto"/>
          </w:divBdr>
        </w:div>
      </w:divsChild>
    </w:div>
    <w:div w:id="1782333010">
      <w:bodyDiv w:val="1"/>
      <w:marLeft w:val="0"/>
      <w:marRight w:val="0"/>
      <w:marTop w:val="0"/>
      <w:marBottom w:val="0"/>
      <w:divBdr>
        <w:top w:val="none" w:sz="0" w:space="0" w:color="auto"/>
        <w:left w:val="none" w:sz="0" w:space="0" w:color="auto"/>
        <w:bottom w:val="none" w:sz="0" w:space="0" w:color="auto"/>
        <w:right w:val="none" w:sz="0" w:space="0" w:color="auto"/>
      </w:divBdr>
      <w:divsChild>
        <w:div w:id="311445929">
          <w:marLeft w:val="0"/>
          <w:marRight w:val="0"/>
          <w:marTop w:val="0"/>
          <w:marBottom w:val="0"/>
          <w:divBdr>
            <w:top w:val="none" w:sz="0" w:space="0" w:color="auto"/>
            <w:left w:val="none" w:sz="0" w:space="0" w:color="auto"/>
            <w:bottom w:val="none" w:sz="0" w:space="0" w:color="auto"/>
            <w:right w:val="none" w:sz="0" w:space="0" w:color="auto"/>
          </w:divBdr>
        </w:div>
      </w:divsChild>
    </w:div>
    <w:div w:id="179077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790D9-E44B-4F30-A095-E560C2881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2020-11-21T02:58:00Z</dcterms:created>
  <dcterms:modified xsi:type="dcterms:W3CDTF">2020-11-21T02:58:00Z</dcterms:modified>
</cp:coreProperties>
</file>